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53ED" w14:textId="77777777" w:rsidR="00672603" w:rsidRPr="00544FB5" w:rsidRDefault="00672603" w:rsidP="0067260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</w:rPr>
        <w:t>Rada Gminy Wilkowice</w:t>
      </w:r>
      <w:r w:rsidRPr="00544FB5">
        <w:rPr>
          <w:rFonts w:asciiTheme="minorHAnsi" w:hAnsiTheme="minorHAnsi" w:cstheme="minorHAnsi"/>
          <w:sz w:val="22"/>
          <w:szCs w:val="22"/>
        </w:rPr>
        <w:br/>
        <w:t>Radni-Sesja</w:t>
      </w:r>
    </w:p>
    <w:p w14:paraId="709B6B4F" w14:textId="77777777"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IMIENNY WYKAZ GŁOSOWAŃ RADNYCH</w:t>
      </w:r>
    </w:p>
    <w:p w14:paraId="1570A917" w14:textId="3C1C40C0"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</w:rPr>
        <w:t xml:space="preserve">podczas sesji nr </w:t>
      </w:r>
      <w:r w:rsidRPr="00544FB5">
        <w:rPr>
          <w:rFonts w:asciiTheme="minorHAnsi" w:hAnsiTheme="minorHAnsi" w:cstheme="minorHAnsi"/>
          <w:b/>
          <w:sz w:val="22"/>
          <w:szCs w:val="22"/>
        </w:rPr>
        <w:t>X</w:t>
      </w:r>
      <w:bookmarkStart w:id="0" w:name="_GoBack"/>
      <w:bookmarkEnd w:id="0"/>
      <w:r w:rsidRPr="00544FB5">
        <w:rPr>
          <w:rFonts w:asciiTheme="minorHAnsi" w:hAnsiTheme="minorHAnsi" w:cstheme="minorHAnsi"/>
          <w:b/>
          <w:sz w:val="22"/>
          <w:szCs w:val="22"/>
        </w:rPr>
        <w:t xml:space="preserve">V </w:t>
      </w:r>
    </w:p>
    <w:p w14:paraId="1E13A6B5" w14:textId="77777777"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w dniu 29 stycznia 2020 r.</w:t>
      </w:r>
    </w:p>
    <w:p w14:paraId="72EF2EF0" w14:textId="77777777" w:rsidR="00D128F8" w:rsidRDefault="00D128F8" w:rsidP="00672603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5CE8AE70" w14:textId="77777777" w:rsidR="00672603" w:rsidRPr="00544FB5" w:rsidRDefault="00672603" w:rsidP="00672603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W posiedzeniu wzięło udział 1</w:t>
      </w:r>
      <w:r w:rsidR="00D128F8">
        <w:rPr>
          <w:rFonts w:asciiTheme="minorHAnsi" w:hAnsiTheme="minorHAnsi" w:cstheme="minorHAnsi"/>
          <w:sz w:val="22"/>
          <w:szCs w:val="22"/>
        </w:rPr>
        <w:t>4</w:t>
      </w:r>
      <w:r w:rsidRPr="00544FB5">
        <w:rPr>
          <w:rFonts w:asciiTheme="minorHAnsi" w:hAnsiTheme="minorHAnsi" w:cstheme="minorHAnsi"/>
          <w:sz w:val="22"/>
          <w:szCs w:val="22"/>
        </w:rPr>
        <w:t xml:space="preserve"> członków.</w:t>
      </w:r>
    </w:p>
    <w:p w14:paraId="6578E543" w14:textId="77777777" w:rsidR="00672603" w:rsidRPr="00544FB5" w:rsidRDefault="00672603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Obecni:</w:t>
      </w:r>
    </w:p>
    <w:p w14:paraId="6A002EBA" w14:textId="77777777" w:rsidR="00591CF8" w:rsidRDefault="00344A53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1. Adam Bysko</w:t>
      </w:r>
      <w:r w:rsidRPr="00544FB5">
        <w:rPr>
          <w:rFonts w:asciiTheme="minorHAnsi" w:hAnsiTheme="minorHAnsi" w:cstheme="minorHAnsi"/>
          <w:sz w:val="22"/>
          <w:szCs w:val="22"/>
        </w:rPr>
        <w:br/>
        <w:t>2. Dariusz Dobija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3. Mirosław Goliszewski 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4. </w:t>
      </w:r>
      <w:r w:rsidRPr="00544FB5">
        <w:rPr>
          <w:rFonts w:asciiTheme="minorHAnsi" w:hAnsiTheme="minorHAnsi" w:cstheme="minorHAnsi"/>
          <w:strike/>
          <w:sz w:val="22"/>
          <w:szCs w:val="22"/>
        </w:rPr>
        <w:t>Dariusz Kanik</w:t>
      </w:r>
      <w:r w:rsidRPr="00544FB5">
        <w:rPr>
          <w:rFonts w:asciiTheme="minorHAnsi" w:hAnsiTheme="minorHAnsi" w:cstheme="minorHAnsi"/>
          <w:sz w:val="22"/>
          <w:szCs w:val="22"/>
        </w:rPr>
        <w:br/>
        <w:t>5. Krzysztof Krajewski</w:t>
      </w:r>
      <w:r w:rsidRPr="00544FB5">
        <w:rPr>
          <w:rFonts w:asciiTheme="minorHAnsi" w:hAnsiTheme="minorHAnsi" w:cstheme="minorHAnsi"/>
          <w:sz w:val="22"/>
          <w:szCs w:val="22"/>
        </w:rPr>
        <w:br/>
        <w:t>6. Robert Kudzia</w:t>
      </w:r>
      <w:r w:rsidRPr="00544FB5">
        <w:rPr>
          <w:rFonts w:asciiTheme="minorHAnsi" w:hAnsiTheme="minorHAnsi" w:cstheme="minorHAnsi"/>
          <w:sz w:val="22"/>
          <w:szCs w:val="22"/>
        </w:rPr>
        <w:br/>
        <w:t>7. Antoni Kufel</w:t>
      </w:r>
      <w:r w:rsidRPr="00544FB5">
        <w:rPr>
          <w:rFonts w:asciiTheme="minorHAnsi" w:hAnsiTheme="minorHAnsi" w:cstheme="minorHAnsi"/>
          <w:sz w:val="22"/>
          <w:szCs w:val="22"/>
        </w:rPr>
        <w:br/>
        <w:t>8. Marcin Kwiatek</w:t>
      </w:r>
      <w:r w:rsidRPr="00544FB5">
        <w:rPr>
          <w:rFonts w:asciiTheme="minorHAnsi" w:hAnsiTheme="minorHAnsi" w:cstheme="minorHAnsi"/>
          <w:sz w:val="22"/>
          <w:szCs w:val="22"/>
        </w:rPr>
        <w:br/>
        <w:t>9. Elżbieta Lenda</w:t>
      </w:r>
      <w:r w:rsidRPr="00544FB5">
        <w:rPr>
          <w:rFonts w:asciiTheme="minorHAnsi" w:hAnsiTheme="minorHAnsi" w:cstheme="minorHAnsi"/>
          <w:sz w:val="22"/>
          <w:szCs w:val="22"/>
        </w:rPr>
        <w:br/>
        <w:t>10. Alina Macher</w:t>
      </w:r>
      <w:r w:rsidRPr="00544FB5">
        <w:rPr>
          <w:rFonts w:asciiTheme="minorHAnsi" w:hAnsiTheme="minorHAnsi" w:cstheme="minorHAnsi"/>
          <w:sz w:val="22"/>
          <w:szCs w:val="22"/>
        </w:rPr>
        <w:br/>
        <w:t>11. Bożena Maślanka</w:t>
      </w:r>
      <w:r w:rsidRPr="00544FB5">
        <w:rPr>
          <w:rFonts w:asciiTheme="minorHAnsi" w:hAnsiTheme="minorHAnsi" w:cstheme="minorHAnsi"/>
          <w:sz w:val="22"/>
          <w:szCs w:val="22"/>
        </w:rPr>
        <w:br/>
        <w:t>12. Małgorzata Olma</w:t>
      </w:r>
      <w:r w:rsidRPr="00544FB5">
        <w:rPr>
          <w:rFonts w:asciiTheme="minorHAnsi" w:hAnsiTheme="minorHAnsi" w:cstheme="minorHAnsi"/>
          <w:sz w:val="22"/>
          <w:szCs w:val="22"/>
        </w:rPr>
        <w:br/>
        <w:t>13. Katarzyna Seneta</w:t>
      </w:r>
      <w:r w:rsidRPr="00544FB5">
        <w:rPr>
          <w:rFonts w:asciiTheme="minorHAnsi" w:hAnsiTheme="minorHAnsi" w:cstheme="minorHAnsi"/>
          <w:sz w:val="22"/>
          <w:szCs w:val="22"/>
        </w:rPr>
        <w:br/>
        <w:t>14. Marcin Stawinoga</w:t>
      </w:r>
      <w:r w:rsidRPr="00544FB5">
        <w:rPr>
          <w:rFonts w:asciiTheme="minorHAnsi" w:hAnsiTheme="minorHAnsi" w:cstheme="minorHAnsi"/>
          <w:sz w:val="22"/>
          <w:szCs w:val="22"/>
        </w:rPr>
        <w:br/>
        <w:t>15. Piotr Waleczek</w:t>
      </w:r>
    </w:p>
    <w:p w14:paraId="240D8B49" w14:textId="77777777" w:rsidR="00224DC9" w:rsidRPr="00544FB5" w:rsidRDefault="00224DC9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A530B5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1. Otwarcie XV Sesji Rady Gminy Wilkowice, stwierdzenie prawomocności obrad.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2. Wręczenie </w:t>
      </w:r>
      <w:r w:rsidR="00544FB5">
        <w:rPr>
          <w:rFonts w:asciiTheme="minorHAnsi" w:hAnsiTheme="minorHAnsi" w:cstheme="minorHAnsi"/>
          <w:sz w:val="22"/>
          <w:szCs w:val="22"/>
        </w:rPr>
        <w:t>zaświadczenia o wyborze radnej.</w:t>
      </w:r>
    </w:p>
    <w:p w14:paraId="7A4A6AA4" w14:textId="77777777" w:rsidR="00672603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3. Złożenie ślubowania przez radną.</w:t>
      </w:r>
      <w:r w:rsidRPr="00544FB5">
        <w:rPr>
          <w:rFonts w:asciiTheme="minorHAnsi" w:hAnsiTheme="minorHAnsi" w:cstheme="minorHAnsi"/>
          <w:sz w:val="22"/>
          <w:szCs w:val="22"/>
        </w:rPr>
        <w:br/>
        <w:t>4. Przedstawienie porządku obrad.</w:t>
      </w:r>
      <w:r w:rsidRPr="00544FB5">
        <w:rPr>
          <w:rFonts w:asciiTheme="minorHAnsi" w:hAnsiTheme="minorHAnsi" w:cstheme="minorHAnsi"/>
          <w:sz w:val="22"/>
          <w:szCs w:val="22"/>
        </w:rPr>
        <w:br/>
        <w:t>Przewodniczący przedstawił porządek obrad.</w:t>
      </w:r>
      <w:r w:rsidRPr="00544FB5">
        <w:rPr>
          <w:rFonts w:asciiTheme="minorHAnsi" w:hAnsiTheme="minorHAnsi" w:cstheme="minorHAnsi"/>
          <w:sz w:val="22"/>
          <w:szCs w:val="22"/>
        </w:rPr>
        <w:br/>
        <w:t>5. Wnioski w sprawie zmian do porządku obrad.</w:t>
      </w:r>
    </w:p>
    <w:p w14:paraId="13E9FC15" w14:textId="77777777" w:rsidR="007B7185" w:rsidRPr="00544FB5" w:rsidRDefault="007B7185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27877B1" w14:textId="77777777" w:rsidR="007B7185" w:rsidRDefault="00344A5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14:paraId="32946E69" w14:textId="77777777" w:rsidR="00672603" w:rsidRPr="00544FB5" w:rsidRDefault="0067260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 xml:space="preserve">Zmiany </w:t>
      </w:r>
      <w:r w:rsidR="003B1C51">
        <w:rPr>
          <w:rFonts w:asciiTheme="minorHAnsi" w:hAnsiTheme="minorHAnsi" w:cstheme="minorHAnsi"/>
          <w:sz w:val="22"/>
          <w:szCs w:val="22"/>
        </w:rPr>
        <w:t xml:space="preserve">w </w:t>
      </w:r>
      <w:r w:rsidRPr="00544FB5">
        <w:rPr>
          <w:rFonts w:asciiTheme="minorHAnsi" w:hAnsiTheme="minorHAnsi" w:cstheme="minorHAnsi"/>
          <w:sz w:val="22"/>
          <w:szCs w:val="22"/>
        </w:rPr>
        <w:t xml:space="preserve">porządku obrad polegającym na </w:t>
      </w:r>
      <w:r w:rsidR="009A5649">
        <w:rPr>
          <w:rFonts w:asciiTheme="minorHAnsi" w:hAnsiTheme="minorHAnsi" w:cstheme="minorHAnsi"/>
          <w:sz w:val="22"/>
          <w:szCs w:val="22"/>
        </w:rPr>
        <w:t>rozszerzenie treści</w:t>
      </w:r>
      <w:r w:rsidRPr="00544FB5">
        <w:rPr>
          <w:rFonts w:asciiTheme="minorHAnsi" w:hAnsiTheme="minorHAnsi" w:cstheme="minorHAnsi"/>
          <w:sz w:val="22"/>
          <w:szCs w:val="22"/>
        </w:rPr>
        <w:t xml:space="preserve"> punktu </w:t>
      </w:r>
      <w:r w:rsidR="009A5649">
        <w:rPr>
          <w:rFonts w:asciiTheme="minorHAnsi" w:hAnsiTheme="minorHAnsi" w:cstheme="minorHAnsi"/>
          <w:sz w:val="22"/>
          <w:szCs w:val="22"/>
        </w:rPr>
        <w:t>6</w:t>
      </w:r>
      <w:r w:rsidRPr="00544FB5">
        <w:rPr>
          <w:rFonts w:asciiTheme="minorHAnsi" w:hAnsiTheme="minorHAnsi" w:cstheme="minorHAnsi"/>
          <w:sz w:val="22"/>
          <w:szCs w:val="22"/>
        </w:rPr>
        <w:t xml:space="preserve"> porządku z: „Informacja Radnych Rady Powiatu o podjętych działaniach na rzecz Gminy Wilkowice” na: </w:t>
      </w:r>
      <w:r w:rsidR="009A5649">
        <w:rPr>
          <w:rFonts w:asciiTheme="minorHAnsi" w:hAnsiTheme="minorHAnsi" w:cstheme="minorHAnsi"/>
          <w:sz w:val="22"/>
          <w:szCs w:val="22"/>
        </w:rPr>
        <w:t>„Wystąpienia zaproszonych gości:</w:t>
      </w:r>
      <w:r w:rsidR="00D128F8">
        <w:rPr>
          <w:rFonts w:asciiTheme="minorHAnsi" w:hAnsiTheme="minorHAnsi" w:cstheme="minorHAnsi"/>
          <w:sz w:val="22"/>
          <w:szCs w:val="22"/>
        </w:rPr>
        <w:t xml:space="preserve"> Posła na sejm RP P</w:t>
      </w:r>
      <w:r w:rsidR="00344A53" w:rsidRPr="00544FB5">
        <w:rPr>
          <w:rFonts w:asciiTheme="minorHAnsi" w:hAnsiTheme="minorHAnsi" w:cstheme="minorHAnsi"/>
          <w:sz w:val="22"/>
          <w:szCs w:val="22"/>
        </w:rPr>
        <w:t>ana Przemysława Koperskiego oraz informacja radnych Rady Powiatu o podjętych działani</w:t>
      </w:r>
      <w:r w:rsidRPr="00544FB5">
        <w:rPr>
          <w:rFonts w:asciiTheme="minorHAnsi" w:hAnsiTheme="minorHAnsi" w:cstheme="minorHAnsi"/>
          <w:sz w:val="22"/>
          <w:szCs w:val="22"/>
        </w:rPr>
        <w:t>ach na rzecz Gminy Wilkowice”</w:t>
      </w:r>
      <w:r w:rsidR="009A5649">
        <w:rPr>
          <w:rFonts w:asciiTheme="minorHAnsi" w:hAnsiTheme="minorHAnsi" w:cstheme="minorHAnsi"/>
          <w:sz w:val="22"/>
          <w:szCs w:val="22"/>
        </w:rPr>
        <w:t>.</w:t>
      </w:r>
    </w:p>
    <w:p w14:paraId="035C72F6" w14:textId="77777777" w:rsidR="00672603" w:rsidRPr="00544FB5" w:rsidRDefault="00344A53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544FB5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</w:p>
    <w:p w14:paraId="0CB2FF6B" w14:textId="77777777"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49FD5A40" w14:textId="77777777"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 (13)</w:t>
      </w:r>
    </w:p>
    <w:p w14:paraId="177C33CD" w14:textId="77777777" w:rsidR="007B7185" w:rsidRDefault="00344A5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Adam Bysko, Dariu</w:t>
      </w:r>
      <w:r w:rsid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544FB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Katarzyna Seneta, Marcin Stawinoga, Piotr Waleczek</w:t>
      </w:r>
    </w:p>
    <w:p w14:paraId="12DBFE31" w14:textId="77777777"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NIEOBECNI (2)</w:t>
      </w:r>
    </w:p>
    <w:p w14:paraId="1CB3528E" w14:textId="77777777" w:rsidR="00672603" w:rsidRDefault="00544FB5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Dariusz Kanik, Małgorzata Olma</w:t>
      </w:r>
    </w:p>
    <w:p w14:paraId="2672C045" w14:textId="77777777" w:rsidR="00D128F8" w:rsidRPr="00544FB5" w:rsidRDefault="00D128F8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B46D0C4" w14:textId="77777777" w:rsidR="00672603" w:rsidRPr="00544FB5" w:rsidRDefault="00344A5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lastRenderedPageBreak/>
        <w:t>6. Wystąpienia zaproszonych gości: wystąpienia Posła na sejm RP pana Przemysława Koperskiego oraz informacja radnych Rady Powiatu o podjętych działaniach na rzecz Gminy Wilkowice.</w:t>
      </w:r>
    </w:p>
    <w:p w14:paraId="06C39D70" w14:textId="77777777" w:rsidR="00672603" w:rsidRPr="00544FB5" w:rsidRDefault="0067260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7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Wójta o pracy w okresie międzysesyjnym.</w:t>
      </w:r>
    </w:p>
    <w:p w14:paraId="197B87F0" w14:textId="77777777" w:rsidR="00672603" w:rsidRPr="00544FB5" w:rsidRDefault="0067260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8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Przewodniczącego Rady o pracy w okresie międzysesyjnym.</w:t>
      </w:r>
      <w:r w:rsidRPr="00544F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AC925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Przewodniczący przedstawił informacje o pracy w okresie międzysesyjnym.</w:t>
      </w:r>
    </w:p>
    <w:p w14:paraId="25A36ACF" w14:textId="77777777" w:rsidR="00672603" w:rsidRPr="00544FB5" w:rsidRDefault="0067260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9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Wójta o zgłoszonych do Gminy żądaniach, o których mowa w art. 36 ust. 1-3 i ust. 5 oraz wydanych decyzjach, o których mowa w ust. 6 i 7 ustawy o planowaniu i zagospodarowaniu przestrzennym.</w:t>
      </w:r>
    </w:p>
    <w:p w14:paraId="09453CED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0</w:t>
      </w:r>
      <w:r w:rsidRPr="00544FB5">
        <w:rPr>
          <w:rFonts w:asciiTheme="minorHAnsi" w:hAnsiTheme="minorHAnsi" w:cstheme="minorHAnsi"/>
          <w:sz w:val="22"/>
          <w:szCs w:val="22"/>
        </w:rPr>
        <w:t>. Zakończone i rozliczone inwestycje i remonty w roku 2019 – informacja Wójta.</w:t>
      </w:r>
    </w:p>
    <w:p w14:paraId="403F0CA4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1</w:t>
      </w:r>
      <w:r w:rsidRPr="00544FB5">
        <w:rPr>
          <w:rFonts w:asciiTheme="minorHAnsi" w:hAnsiTheme="minorHAnsi" w:cstheme="minorHAnsi"/>
          <w:sz w:val="22"/>
          <w:szCs w:val="22"/>
        </w:rPr>
        <w:t>. Informacja Przewodniczącego Rady o pisemnych interpelacjach i zapytaniach radnych.</w:t>
      </w:r>
    </w:p>
    <w:p w14:paraId="4DD4C06D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2</w:t>
      </w:r>
      <w:r w:rsidRPr="00544FB5">
        <w:rPr>
          <w:rFonts w:asciiTheme="minorHAnsi" w:hAnsiTheme="minorHAnsi" w:cstheme="minorHAnsi"/>
          <w:sz w:val="22"/>
          <w:szCs w:val="22"/>
        </w:rPr>
        <w:t>. Sprawozdania z działalności komisji za 2019 r. – informacja Przewodniczących Komisji.</w:t>
      </w:r>
    </w:p>
    <w:p w14:paraId="75E6EF0F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3</w:t>
      </w:r>
      <w:r w:rsidRPr="00544FB5">
        <w:rPr>
          <w:rFonts w:asciiTheme="minorHAnsi" w:hAnsiTheme="minorHAnsi" w:cstheme="minorHAnsi"/>
          <w:sz w:val="22"/>
          <w:szCs w:val="22"/>
        </w:rPr>
        <w:t>. Informacja Przewodniczących Komisji na temat wniosków wypracowanych na komisjach.</w:t>
      </w:r>
    </w:p>
    <w:p w14:paraId="376E0E02" w14:textId="77777777" w:rsidR="00672603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544FB5">
        <w:rPr>
          <w:rFonts w:asciiTheme="minorHAnsi" w:hAnsiTheme="minorHAnsi" w:cstheme="minorHAnsi"/>
          <w:sz w:val="22"/>
          <w:szCs w:val="22"/>
        </w:rPr>
        <w:t>4</w:t>
      </w:r>
      <w:r w:rsidRPr="00544FB5">
        <w:rPr>
          <w:rFonts w:asciiTheme="minorHAnsi" w:hAnsiTheme="minorHAnsi" w:cstheme="minorHAnsi"/>
          <w:sz w:val="22"/>
          <w:szCs w:val="22"/>
        </w:rPr>
        <w:t>. Podjęcie uchwał w sprawie:</w:t>
      </w:r>
      <w:r w:rsidRPr="00544FB5">
        <w:rPr>
          <w:rFonts w:asciiTheme="minorHAnsi" w:hAnsiTheme="minorHAnsi" w:cstheme="minorHAnsi"/>
          <w:sz w:val="22"/>
          <w:szCs w:val="22"/>
        </w:rPr>
        <w:br/>
      </w:r>
      <w:r w:rsidR="00672603" w:rsidRPr="00544FB5">
        <w:rPr>
          <w:rFonts w:asciiTheme="minorHAnsi" w:hAnsiTheme="minorHAnsi" w:cstheme="minorHAnsi"/>
          <w:i/>
          <w:sz w:val="22"/>
          <w:szCs w:val="22"/>
        </w:rPr>
        <w:t>(aktualna liczba radnych biorących udział w sesji 14)</w:t>
      </w:r>
    </w:p>
    <w:p w14:paraId="141C2A70" w14:textId="77777777" w:rsidR="00961D8A" w:rsidRPr="00544FB5" w:rsidRDefault="00961D8A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</w:p>
    <w:p w14:paraId="1794B7A6" w14:textId="77777777" w:rsidR="00544FB5" w:rsidRDefault="00344A53" w:rsidP="00544FB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a) Nadania Honorowego Obywatelstwa Gminy Wilkowice,</w:t>
      </w:r>
    </w:p>
    <w:p w14:paraId="3F560E2E" w14:textId="77777777" w:rsidR="00961D8A" w:rsidRPr="00544FB5" w:rsidRDefault="00961D8A" w:rsidP="00544FB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6AE15C" w14:textId="77777777" w:rsidR="00961D8A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165480C8" w14:textId="77777777" w:rsidR="00672603" w:rsidRPr="00544FB5" w:rsidRDefault="00D128F8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44FB5">
        <w:rPr>
          <w:rFonts w:asciiTheme="minorHAnsi" w:hAnsiTheme="minorHAnsi" w:cstheme="minorHAnsi"/>
          <w:sz w:val="22"/>
          <w:szCs w:val="22"/>
        </w:rPr>
        <w:t xml:space="preserve">odjęcia uchwały w sprawie </w:t>
      </w:r>
      <w:r w:rsidR="00344A53" w:rsidRPr="00544FB5">
        <w:rPr>
          <w:rFonts w:asciiTheme="minorHAnsi" w:hAnsiTheme="minorHAnsi" w:cstheme="minorHAnsi"/>
          <w:sz w:val="22"/>
          <w:szCs w:val="22"/>
        </w:rPr>
        <w:t>Nadania Honorowego</w:t>
      </w:r>
      <w:r w:rsidR="00672603" w:rsidRPr="00544FB5">
        <w:rPr>
          <w:rFonts w:asciiTheme="minorHAnsi" w:hAnsiTheme="minorHAnsi" w:cstheme="minorHAnsi"/>
          <w:sz w:val="22"/>
          <w:szCs w:val="22"/>
        </w:rPr>
        <w:t xml:space="preserve"> Obywatelstwa Gminy Wilkowice.</w:t>
      </w:r>
    </w:p>
    <w:p w14:paraId="42DD43E2" w14:textId="77777777" w:rsidR="00544FB5" w:rsidRPr="00544FB5" w:rsidRDefault="00544FB5" w:rsidP="00544FB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3D821D07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43A06CE9" w14:textId="77777777" w:rsidR="00544FB5" w:rsidRPr="00224DC9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ZA: 14, PRZECIW: 0, WSTRZYMUJĘ SIĘ: 0, BRAK GŁOSU: 0, NIEOBECNI: 1</w:t>
      </w:r>
    </w:p>
    <w:p w14:paraId="7C7EF88A" w14:textId="77777777" w:rsidR="00224DC9" w:rsidRDefault="00224DC9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2E11B46E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7843A1D2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 (14)</w:t>
      </w:r>
    </w:p>
    <w:p w14:paraId="55A3E887" w14:textId="77777777" w:rsidR="00672603" w:rsidRPr="00544FB5" w:rsidRDefault="00344A5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544FB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Małgorzata Olma, Katarzyna Seneta, Marcin Stawinoga, Piotr Waleczek</w:t>
      </w:r>
    </w:p>
    <w:p w14:paraId="0C1C6AF9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NIEOBECNI (1)</w:t>
      </w:r>
    </w:p>
    <w:p w14:paraId="39408376" w14:textId="77777777"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Dariusz Kanik</w:t>
      </w:r>
    </w:p>
    <w:p w14:paraId="7B0017C3" w14:textId="77777777" w:rsidR="00544FB5" w:rsidRPr="00961D8A" w:rsidRDefault="00344A53" w:rsidP="00544FB5">
      <w:pPr>
        <w:pStyle w:val="NormalnyWeb"/>
        <w:spacing w:after="24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1D8A">
        <w:rPr>
          <w:rFonts w:asciiTheme="minorHAnsi" w:hAnsiTheme="minorHAnsi" w:cstheme="minorHAnsi"/>
          <w:b/>
          <w:sz w:val="22"/>
          <w:szCs w:val="22"/>
        </w:rPr>
        <w:t>b) Udzielania dofinansowania zadań określonych w PROGRAMIE OGRANICZNIA NISKIEJ EMISJI DLA GMINY WILKOWICE NA LATA 2019-2023, na rok 2020,</w:t>
      </w:r>
    </w:p>
    <w:p w14:paraId="4D9C8222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08393A95" w14:textId="77777777" w:rsidR="00544FB5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Podjęcia uchwały w sprawie u</w:t>
      </w:r>
      <w:r w:rsidR="00344A53" w:rsidRPr="00961D8A">
        <w:rPr>
          <w:rFonts w:asciiTheme="minorHAnsi" w:hAnsiTheme="minorHAnsi" w:cstheme="minorHAnsi"/>
          <w:sz w:val="22"/>
          <w:szCs w:val="22"/>
        </w:rPr>
        <w:t>dzielania dofinansowania zadań określonych w PROGRAMIE OGRANICZNIA NISKIEJ EMISJI DLA GMINY WILKOWICE N</w:t>
      </w:r>
      <w:r>
        <w:rPr>
          <w:rFonts w:asciiTheme="minorHAnsi" w:hAnsiTheme="minorHAnsi" w:cstheme="minorHAnsi"/>
          <w:sz w:val="22"/>
          <w:szCs w:val="22"/>
        </w:rPr>
        <w:t>A LATA 2019-2023, na rok 2020,.</w:t>
      </w:r>
    </w:p>
    <w:p w14:paraId="16890CA5" w14:textId="77777777" w:rsidR="00961D8A" w:rsidRDefault="00961D8A" w:rsidP="00961D8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22B6D75B" w14:textId="77777777" w:rsid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5B70877D" w14:textId="77777777" w:rsid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070AA08D" w14:textId="77777777" w:rsidR="00224DC9" w:rsidRPr="00961D8A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BE0868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3E5546B0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(13)</w:t>
      </w:r>
    </w:p>
    <w:p w14:paraId="68859DA9" w14:textId="77777777" w:rsidR="00544FB5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544FB5" w:rsidRP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68FE406C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(1)</w:t>
      </w:r>
    </w:p>
    <w:p w14:paraId="7CFA5BE1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Bożena Maślanka</w:t>
      </w:r>
    </w:p>
    <w:p w14:paraId="2BA3AF1D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14:paraId="4181C66C" w14:textId="77777777" w:rsidR="00544FB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</w:p>
    <w:p w14:paraId="2AA603BD" w14:textId="77777777" w:rsidR="00224DC9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EA2FB8" w14:textId="77777777" w:rsidR="00224DC9" w:rsidRPr="00961D8A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357950" w14:textId="77777777" w:rsidR="00544FB5" w:rsidRPr="00961D8A" w:rsidRDefault="00344A53" w:rsidP="00961D8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1D8A">
        <w:rPr>
          <w:rFonts w:asciiTheme="minorHAnsi" w:hAnsiTheme="minorHAnsi" w:cstheme="minorHAnsi"/>
          <w:b/>
          <w:sz w:val="22"/>
          <w:szCs w:val="22"/>
        </w:rPr>
        <w:lastRenderedPageBreak/>
        <w:t>c) Wzoru deklaracji o wysokości opłaty za gospodarowanie odpadami komunalnymi oraz terminu i</w:t>
      </w:r>
      <w:r w:rsidR="002D01D9">
        <w:rPr>
          <w:rFonts w:asciiTheme="minorHAnsi" w:hAnsiTheme="minorHAnsi" w:cstheme="minorHAnsi"/>
          <w:b/>
          <w:sz w:val="22"/>
          <w:szCs w:val="22"/>
        </w:rPr>
        <w:t> </w:t>
      </w:r>
      <w:r w:rsidRPr="00961D8A">
        <w:rPr>
          <w:rFonts w:asciiTheme="minorHAnsi" w:hAnsiTheme="minorHAnsi" w:cstheme="minorHAnsi"/>
          <w:b/>
          <w:sz w:val="22"/>
          <w:szCs w:val="22"/>
        </w:rPr>
        <w:t>miejsca składania deklaracji przez właścicieli nieruchomości położonych w granicach administracyjnych Gminy Wilkowice,</w:t>
      </w:r>
    </w:p>
    <w:p w14:paraId="0A7BD93E" w14:textId="77777777" w:rsidR="00961D8A" w:rsidRDefault="00961D8A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49D792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14:paraId="47DFD0C8" w14:textId="77777777" w:rsidR="00CB20D1" w:rsidRPr="009A5649" w:rsidRDefault="00CB20D1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5649">
        <w:rPr>
          <w:rFonts w:asciiTheme="minorHAnsi" w:hAnsiTheme="minorHAnsi" w:cstheme="minorHAnsi"/>
          <w:sz w:val="22"/>
          <w:szCs w:val="22"/>
        </w:rPr>
        <w:t>wykreślenia z informacji o przetwarzaniu danych osobowych zawartej w deklaracji o wysokości opłaty za gospodarowanie odpadami komunalnymi, będącej załącznikiem do uchwały Rady Gminy w sprawie wzoru deklaracji o wysokości opłaty za gospodarowanie odpadami komunalnymi oraz terminu i miejsca składania deklaracji przez właścicieli nieruchomości położonych w granicach administracyjnych Gminy Wilkowice, wymienionego tam z imienia i nazwiska Inspektora Ochrony Danych Osobowych, tj. Pana Arkadiusza Papugę.</w:t>
      </w:r>
    </w:p>
    <w:p w14:paraId="70597334" w14:textId="77777777" w:rsidR="00961D8A" w:rsidRDefault="00961D8A" w:rsidP="00961D8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32A576F8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10D1E349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12, PRZECIW: 1, WSTRZYMUJĘ SIĘ: 1, BRAK GŁOSU: 0, NIEOBECNI: 1</w:t>
      </w:r>
    </w:p>
    <w:p w14:paraId="5F091D2B" w14:textId="77777777" w:rsidR="00961D8A" w:rsidRDefault="00961D8A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7BB0D68E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4A2400EB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(12)</w:t>
      </w:r>
    </w:p>
    <w:p w14:paraId="6244109C" w14:textId="77777777"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Małgorzata Olma, Katarzyna Seneta, Marcin Stawinoga, Piotr Waleczek</w:t>
      </w:r>
    </w:p>
    <w:p w14:paraId="683E1752" w14:textId="77777777"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PRZECIW (1)</w:t>
      </w:r>
    </w:p>
    <w:p w14:paraId="31119F26" w14:textId="77777777"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Alina Macher</w:t>
      </w:r>
    </w:p>
    <w:p w14:paraId="0C134009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(1)</w:t>
      </w:r>
    </w:p>
    <w:p w14:paraId="598C5AD5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Bożena Maślanka</w:t>
      </w:r>
    </w:p>
    <w:p w14:paraId="788574BE" w14:textId="77777777"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14:paraId="32DC9549" w14:textId="77777777" w:rsidR="00961D8A" w:rsidRDefault="00344A53" w:rsidP="00961D8A">
      <w:pPr>
        <w:pStyle w:val="NormalnyWeb"/>
        <w:spacing w:before="0" w:beforeAutospacing="0" w:after="0" w:afterAutospacing="0"/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  <w:r w:rsidRPr="00961D8A">
        <w:rPr>
          <w:rFonts w:asciiTheme="minorHAnsi" w:hAnsiTheme="minorHAnsi" w:cstheme="minorHAnsi"/>
          <w:sz w:val="22"/>
          <w:szCs w:val="22"/>
        </w:rPr>
        <w:br/>
      </w:r>
    </w:p>
    <w:p w14:paraId="5357D986" w14:textId="77777777" w:rsid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6C40D8DF" w14:textId="77777777"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Podjęcia uchwały w sprawie w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zoru deklaracji o wysokości opłaty za gospodarowanie odpadami komunalnymi oraz terminu i miejsca składania deklaracji przez właścicieli nieruchomości położonych w granicach administracyjnych Gminy Wilkowice, z </w:t>
      </w:r>
      <w:r w:rsidRPr="00961D8A">
        <w:rPr>
          <w:rFonts w:asciiTheme="minorHAnsi" w:hAnsiTheme="minorHAnsi" w:cstheme="minorHAnsi"/>
          <w:sz w:val="22"/>
          <w:szCs w:val="22"/>
        </w:rPr>
        <w:t>uwzględnieniem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 </w:t>
      </w:r>
      <w:r w:rsidRPr="00961D8A">
        <w:rPr>
          <w:rFonts w:asciiTheme="minorHAnsi" w:hAnsiTheme="minorHAnsi" w:cstheme="minorHAnsi"/>
          <w:sz w:val="22"/>
          <w:szCs w:val="22"/>
        </w:rPr>
        <w:t>wniosku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 wcześniej </w:t>
      </w:r>
      <w:r w:rsidRPr="00961D8A">
        <w:rPr>
          <w:rFonts w:asciiTheme="minorHAnsi" w:hAnsiTheme="minorHAnsi" w:cstheme="minorHAnsi"/>
          <w:sz w:val="22"/>
          <w:szCs w:val="22"/>
        </w:rPr>
        <w:t>podjętego.</w:t>
      </w:r>
    </w:p>
    <w:p w14:paraId="0ECCD222" w14:textId="77777777"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2A62436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1AC81EDC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12, PRZECIW: 0, WSTRZYMUJĘ SIĘ: 2, BRAK GŁOSU: 0, NIEOBECNI: 1</w:t>
      </w:r>
    </w:p>
    <w:p w14:paraId="0A549F56" w14:textId="77777777"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B716FAB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79D5F39F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(12)</w:t>
      </w:r>
    </w:p>
    <w:p w14:paraId="1FF00862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Małgorzata Olma, Katarzyna Seneta, Marcin Stawinoga, Piotr Waleczek</w:t>
      </w:r>
    </w:p>
    <w:p w14:paraId="567E678D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(2)</w:t>
      </w:r>
    </w:p>
    <w:p w14:paraId="4A575ECB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Alina Macher, Bożena Maślanka</w:t>
      </w:r>
    </w:p>
    <w:p w14:paraId="14DC7208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14:paraId="680F600A" w14:textId="77777777"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</w:p>
    <w:p w14:paraId="30E4563F" w14:textId="77777777" w:rsidR="00961D8A" w:rsidRDefault="00961D8A" w:rsidP="00961D8A">
      <w:pPr>
        <w:pStyle w:val="NormalnyWeb"/>
        <w:spacing w:before="0" w:beforeAutospacing="0" w:after="0" w:afterAutospacing="0"/>
      </w:pPr>
    </w:p>
    <w:p w14:paraId="42CD76F8" w14:textId="77777777" w:rsidR="00961D8A" w:rsidRPr="007B7185" w:rsidRDefault="00344A53" w:rsidP="00961D8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d) Określenia rodzaju świadczeń przyznawanych nauczycielom w ramach pomocy zdrowotnej oraz warunki i sposób ich przyznawania,</w:t>
      </w:r>
    </w:p>
    <w:p w14:paraId="5F59D7E4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BC30D4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12A9F72E" w14:textId="77777777"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 xml:space="preserve">Podjęcia uchwały w sprawie </w:t>
      </w:r>
      <w:r w:rsidR="00D128F8">
        <w:rPr>
          <w:rFonts w:asciiTheme="minorHAnsi" w:hAnsiTheme="minorHAnsi" w:cstheme="minorHAnsi"/>
          <w:sz w:val="22"/>
          <w:szCs w:val="22"/>
        </w:rPr>
        <w:t>o</w:t>
      </w:r>
      <w:r w:rsidR="00344A53" w:rsidRPr="007B7185">
        <w:rPr>
          <w:rFonts w:asciiTheme="minorHAnsi" w:hAnsiTheme="minorHAnsi" w:cstheme="minorHAnsi"/>
          <w:sz w:val="22"/>
          <w:szCs w:val="22"/>
        </w:rPr>
        <w:t>kreślenia rodzaju świadczeń przyznawanych nauczycielom w ramach pomocy zdrowotnej oraz waru</w:t>
      </w:r>
      <w:r w:rsidRPr="007B7185">
        <w:rPr>
          <w:rFonts w:asciiTheme="minorHAnsi" w:hAnsiTheme="minorHAnsi" w:cstheme="minorHAnsi"/>
          <w:sz w:val="22"/>
          <w:szCs w:val="22"/>
        </w:rPr>
        <w:t>nki i sposób ich przyznawania.</w:t>
      </w:r>
    </w:p>
    <w:p w14:paraId="1D7C621A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CC306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lastRenderedPageBreak/>
        <w:t>Wyniki głosowania</w:t>
      </w:r>
    </w:p>
    <w:p w14:paraId="7F689DCD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6B7AB3E3" w14:textId="77777777" w:rsidR="00224DC9" w:rsidRDefault="00224DC9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D53F364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78AD1AC4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23E8D06F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Goliszewski , Krzysztof Krajewski, Robert Kudzia, Antoni Kufel, Marcin Kwiatek, Elżbieta Lenda, Alina Macher, Małgorzata Olma, Katarzyna Seneta, Marcin Stawinoga, Piotr Waleczek</w:t>
      </w:r>
    </w:p>
    <w:p w14:paraId="3590F649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15451EB2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17B753C8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6F15CD36" w14:textId="77777777"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326E7B3E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37ABF48" w14:textId="77777777"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e) Przyjęcia planu dofinansowania form doskonalenia zawodowego nauczycieli oraz ustalenia maksymalnej kwoty dofinansowania opłat w roku 2020 za kształcenie nauczycieli pobierane przez szkoły wyższe i zakłady kształcenia nauczycieli oraz specjalności i formy kształcenia, na które dofinansowanie jest przyznawane,</w:t>
      </w:r>
    </w:p>
    <w:p w14:paraId="27090B1E" w14:textId="77777777"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FC4F33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0A770E14" w14:textId="77777777"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p</w:t>
      </w:r>
      <w:r w:rsidR="00344A53" w:rsidRPr="007B7185">
        <w:rPr>
          <w:rFonts w:asciiTheme="minorHAnsi" w:hAnsiTheme="minorHAnsi" w:cstheme="minorHAnsi"/>
          <w:sz w:val="22"/>
          <w:szCs w:val="22"/>
        </w:rPr>
        <w:t>rzyjęcia planu dofinansowania form doskonalenia zawodowego nauczycieli oraz ustalenia maksymalnej kwoty dofinansowania opłat w roku 2020 za kształcenie nauczycieli pobierane przez szkoły wyższe i zakłady kształcenia nauczycieli oraz specjalności i formy kształcenia, na które do</w:t>
      </w:r>
      <w:r w:rsidRPr="007B7185">
        <w:rPr>
          <w:rFonts w:asciiTheme="minorHAnsi" w:hAnsiTheme="minorHAnsi" w:cstheme="minorHAnsi"/>
          <w:sz w:val="22"/>
          <w:szCs w:val="22"/>
        </w:rPr>
        <w:t>finansowanie jest przyznawane.</w:t>
      </w:r>
    </w:p>
    <w:p w14:paraId="1463D1BC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471E32D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302512EF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19542FA5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B49818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243BB1AE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211C1556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</w:t>
      </w:r>
      <w:r w:rsidR="003E4D6F" w:rsidRPr="007B7185">
        <w:rPr>
          <w:rFonts w:asciiTheme="minorHAnsi" w:hAnsiTheme="minorHAnsi" w:cstheme="minorHAnsi"/>
          <w:sz w:val="22"/>
          <w:szCs w:val="22"/>
        </w:rPr>
        <w:t>szewski,</w:t>
      </w:r>
      <w:r w:rsidRPr="007B7185">
        <w:rPr>
          <w:rFonts w:asciiTheme="minorHAnsi" w:hAnsiTheme="minorHAnsi" w:cstheme="minorHAnsi"/>
          <w:sz w:val="22"/>
          <w:szCs w:val="22"/>
        </w:rPr>
        <w:t xml:space="preserve"> Krzysztof Krajewski, Robert Kudzia, Antoni Kufel, Marcin Kwiatek, Elżbieta Lenda, Alina Macher, Małgorzata Olma, Katarzyna Seneta, Marcin Stawinoga, Piotr Waleczek</w:t>
      </w:r>
      <w:r w:rsidRPr="007B7185">
        <w:rPr>
          <w:rFonts w:asciiTheme="minorHAnsi" w:hAnsiTheme="minorHAnsi" w:cstheme="minorHAnsi"/>
          <w:sz w:val="22"/>
          <w:szCs w:val="22"/>
        </w:rPr>
        <w:br/>
        <w:t>WSTRZYMUJĘ SIĘ (1)</w:t>
      </w:r>
    </w:p>
    <w:p w14:paraId="4D6B55C4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29C60BA8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2DBA028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53FEB381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D392EE2" w14:textId="77777777"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f) Powołania Rady Społecznej Samodzielnego Gminnego Zakładu Opieki Zdrowotnej w</w:t>
      </w:r>
      <w:r w:rsidR="00224DC9">
        <w:rPr>
          <w:rFonts w:asciiTheme="minorHAnsi" w:hAnsiTheme="minorHAnsi" w:cstheme="minorHAnsi"/>
          <w:b/>
          <w:sz w:val="22"/>
          <w:szCs w:val="22"/>
        </w:rPr>
        <w:t> </w:t>
      </w:r>
      <w:r w:rsidRPr="007B7185">
        <w:rPr>
          <w:rFonts w:asciiTheme="minorHAnsi" w:hAnsiTheme="minorHAnsi" w:cstheme="minorHAnsi"/>
          <w:b/>
          <w:sz w:val="22"/>
          <w:szCs w:val="22"/>
        </w:rPr>
        <w:t>Wilkowicach,</w:t>
      </w:r>
    </w:p>
    <w:p w14:paraId="45C877D5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A9F73A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317E4589" w14:textId="77777777"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p</w:t>
      </w:r>
      <w:r w:rsidR="00344A53" w:rsidRPr="007B7185">
        <w:rPr>
          <w:rFonts w:asciiTheme="minorHAnsi" w:hAnsiTheme="minorHAnsi" w:cstheme="minorHAnsi"/>
          <w:sz w:val="22"/>
          <w:szCs w:val="22"/>
        </w:rPr>
        <w:t>owołania Rady Społecznej Samodzielnego Gminnego Zakładu Opi</w:t>
      </w:r>
      <w:r w:rsidRPr="007B7185">
        <w:rPr>
          <w:rFonts w:asciiTheme="minorHAnsi" w:hAnsiTheme="minorHAnsi" w:cstheme="minorHAnsi"/>
          <w:sz w:val="22"/>
          <w:szCs w:val="22"/>
        </w:rPr>
        <w:t>eki Zdrowotnej w Wilkowicach.</w:t>
      </w:r>
    </w:p>
    <w:p w14:paraId="543E6DF6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0D645C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13, PRZECIW: 0, WSTRZYMUJĘ SIĘ: 1, BRAK GŁOSU: 0, NIEOBECNI: 1</w:t>
      </w:r>
    </w:p>
    <w:p w14:paraId="6ED01022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F07EC27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2DFB5B2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1EE3B4FE" w14:textId="77777777"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20A32A0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lastRenderedPageBreak/>
        <w:t>WSTRZYMUJĘ SIĘ (1)</w:t>
      </w:r>
    </w:p>
    <w:p w14:paraId="2E8EFE8B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3EC7EB58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169C687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095F3F85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61498F3" w14:textId="77777777"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g) Zmiany uchwały nr II/5/2018 Rady Gminy Wilkowice z dnia 6 grudnia 2018 r. w sprawie ustalenia składu osobowego Komisji Rady Gminy Wilkowice kadencji 2018 – 2023,</w:t>
      </w:r>
    </w:p>
    <w:p w14:paraId="7F3C6EA0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6CF3D9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0AD3B243" w14:textId="77777777"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II/5/2018 Rady Gminy Wilkowice z dnia 6 grudnia 2018</w:t>
      </w:r>
      <w:r w:rsidR="003B1C51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ustalenia składu osobowego Komisji Rady Gminy W</w:t>
      </w:r>
      <w:r w:rsidRPr="007B7185">
        <w:rPr>
          <w:rFonts w:asciiTheme="minorHAnsi" w:hAnsiTheme="minorHAnsi" w:cstheme="minorHAnsi"/>
          <w:sz w:val="22"/>
          <w:szCs w:val="22"/>
        </w:rPr>
        <w:t>ilkowice kadencji 2018 – 2023.</w:t>
      </w:r>
    </w:p>
    <w:p w14:paraId="766A736D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CDB1A8D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14, PRZECIW: 0, WSTRZYMUJĘ SIĘ: 0, BRAK GŁOSU: 0, NIEOBECNI: 1</w:t>
      </w:r>
    </w:p>
    <w:p w14:paraId="2C967A1A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D6FA0F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0943D749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(14)</w:t>
      </w:r>
    </w:p>
    <w:p w14:paraId="0AA6CA17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3E4D6F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Małgorzata Olma, Katarzyna Seneta, Marcin Stawinoga, Piotr Waleczek</w:t>
      </w:r>
      <w:r w:rsidRPr="007B7185">
        <w:rPr>
          <w:rFonts w:asciiTheme="minorHAnsi" w:hAnsiTheme="minorHAnsi" w:cstheme="minorHAnsi"/>
          <w:sz w:val="22"/>
          <w:szCs w:val="22"/>
        </w:rPr>
        <w:br/>
        <w:t>NIEOBECNI (1)</w:t>
      </w:r>
    </w:p>
    <w:p w14:paraId="3BA37B2B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09B8FDE9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8F18C98" w14:textId="77777777"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h) Zmiany uchwały nr II/6/2018 Rady Gminy Wilkowice z dnia 6 grudnia 2018 r. w sprawie wyboru Przewodniczących Komisji Rady Gminy i ich zastępców kadencji 2018 – 2023,</w:t>
      </w:r>
    </w:p>
    <w:p w14:paraId="05AB587F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96EB93C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47C4F602" w14:textId="77777777" w:rsidR="003E4D6F" w:rsidRPr="007B7185" w:rsidRDefault="003E4D6F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II/6/2018 Rady Gminy Wilkowice z dnia 6 grudnia 2018</w:t>
      </w:r>
      <w:r w:rsidR="00224DC9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wyboru Przewodniczących Komisji Rady Gminy i ich z</w:t>
      </w:r>
      <w:r w:rsidRPr="007B7185">
        <w:rPr>
          <w:rFonts w:asciiTheme="minorHAnsi" w:hAnsiTheme="minorHAnsi" w:cstheme="minorHAnsi"/>
          <w:sz w:val="22"/>
          <w:szCs w:val="22"/>
        </w:rPr>
        <w:t>astępców kadencji 2018 – 2023,</w:t>
      </w:r>
    </w:p>
    <w:p w14:paraId="6A1E81F1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F6BE4E0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13, PRZECIW: 0, WSTRZYMUJĘ SIĘ: 1, BRAK GŁOSU: 0, NIEOBECNI: 1</w:t>
      </w:r>
    </w:p>
    <w:p w14:paraId="5938358C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6B2355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15376E2A" w14:textId="77777777"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0A8A0585" w14:textId="77777777"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6C0284FF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37B527FE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3BCC10C4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1EAC12B6" w14:textId="77777777"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4A568BFC" w14:textId="77777777"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452167" w14:textId="77777777" w:rsidR="00123D84" w:rsidRPr="003B1C51" w:rsidRDefault="00344A53" w:rsidP="003B1C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51">
        <w:rPr>
          <w:rFonts w:asciiTheme="minorHAnsi" w:hAnsiTheme="minorHAnsi" w:cstheme="minorHAnsi"/>
          <w:b/>
          <w:sz w:val="22"/>
          <w:szCs w:val="22"/>
        </w:rPr>
        <w:t>i) Wprowadzenia zmian do budżetu Gminy Wilkowice na 2020 rok,</w:t>
      </w:r>
    </w:p>
    <w:p w14:paraId="781F6AF8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57A45A" w14:textId="77777777" w:rsidR="00564CA1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0548FF12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w</w:t>
      </w:r>
      <w:r w:rsidR="00344A53" w:rsidRPr="007B7185">
        <w:rPr>
          <w:rFonts w:asciiTheme="minorHAnsi" w:hAnsiTheme="minorHAnsi" w:cstheme="minorHAnsi"/>
          <w:sz w:val="22"/>
          <w:szCs w:val="22"/>
        </w:rPr>
        <w:t>prowadzenia zmian do budżet</w:t>
      </w:r>
      <w:r w:rsidR="003B1C51">
        <w:rPr>
          <w:rFonts w:asciiTheme="minorHAnsi" w:hAnsiTheme="minorHAnsi" w:cstheme="minorHAnsi"/>
          <w:sz w:val="22"/>
          <w:szCs w:val="22"/>
        </w:rPr>
        <w:t>u Gminy Wilkowice na 2020 rok.</w:t>
      </w:r>
    </w:p>
    <w:p w14:paraId="5C6DF801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D02D7C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2A6DAFD6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4CFF6AA7" w14:textId="77777777"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7DAB6533" w14:textId="77777777"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3356623E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lastRenderedPageBreak/>
        <w:t>Wyniki imienne:</w:t>
      </w:r>
    </w:p>
    <w:p w14:paraId="1403C329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6F62BF2D" w14:textId="77777777" w:rsidR="00123D84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</w:t>
      </w:r>
      <w:r w:rsidR="00123D84" w:rsidRPr="007B7185">
        <w:rPr>
          <w:rFonts w:asciiTheme="minorHAnsi" w:hAnsiTheme="minorHAnsi" w:cstheme="minorHAnsi"/>
          <w:sz w:val="22"/>
          <w:szCs w:val="22"/>
        </w:rPr>
        <w:t>z Dobija, Mirosław Goliszewski,</w:t>
      </w:r>
      <w:r w:rsidRPr="007B7185">
        <w:rPr>
          <w:rFonts w:asciiTheme="minorHAnsi" w:hAnsiTheme="minorHAnsi" w:cstheme="minorHAnsi"/>
          <w:sz w:val="22"/>
          <w:szCs w:val="22"/>
        </w:rPr>
        <w:t xml:space="preserve"> Krzysztof Krajewski, Robert Kudzia, Antoni Kufel, Marcin Kwiatek, Elżbieta Lenda, Alina Macher, Małgorzata Olma, Katarzyna Seneta, Marcin Stawinoga, Piotr Waleczek</w:t>
      </w:r>
    </w:p>
    <w:p w14:paraId="3A4D25E5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3CB3A878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5352DB1C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2CACA102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75A9896A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09907D" w14:textId="77777777" w:rsidR="00123D84" w:rsidRPr="003B1C51" w:rsidRDefault="00344A53" w:rsidP="003B1C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51">
        <w:rPr>
          <w:rFonts w:asciiTheme="minorHAnsi" w:hAnsiTheme="minorHAnsi" w:cstheme="minorHAnsi"/>
          <w:b/>
          <w:sz w:val="22"/>
          <w:szCs w:val="22"/>
        </w:rPr>
        <w:t>j) Wprowadzenia zmian do Wieloletniej Prognozy Finansowej Gminy Wilkowice na lata 2020-2029.</w:t>
      </w:r>
    </w:p>
    <w:p w14:paraId="7DF8AAF4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C33E8A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7B7185">
        <w:rPr>
          <w:rFonts w:asciiTheme="minorHAnsi" w:hAnsiTheme="minorHAnsi" w:cstheme="minorHAnsi"/>
          <w:sz w:val="22"/>
          <w:szCs w:val="22"/>
        </w:rPr>
        <w:br/>
        <w:t>Wprowadzenia zmian do Wieloletniej Prognozy Finansowej Gmin</w:t>
      </w:r>
      <w:r w:rsidR="00123D84" w:rsidRPr="007B7185">
        <w:rPr>
          <w:rFonts w:asciiTheme="minorHAnsi" w:hAnsiTheme="minorHAnsi" w:cstheme="minorHAnsi"/>
          <w:sz w:val="22"/>
          <w:szCs w:val="22"/>
        </w:rPr>
        <w:t>y Wilkowice na lata 2020-2029.</w:t>
      </w:r>
    </w:p>
    <w:p w14:paraId="2842FD31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F7F819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3FF5B2DF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4FDBDC0B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957354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4076357B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11EE92F7" w14:textId="77777777" w:rsidR="00123D84" w:rsidRPr="007B7185" w:rsidRDefault="00344A53" w:rsidP="00D128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0888DB0F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05489350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4C4814C4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04517F98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45989C45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AFE9CC" w14:textId="77777777" w:rsidR="00123D84" w:rsidRPr="007B7185" w:rsidRDefault="00344A53" w:rsidP="00123D8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k) Zmiany Uchwały nr IX/82/2019 Rady Gminy Wilkowice z dnia 19 czerwca 2019 r. w sprawie wzoru wniosku o wypłatę dodatku energetycznego.</w:t>
      </w:r>
    </w:p>
    <w:p w14:paraId="19A8EBB6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0676C3A" w14:textId="77777777" w:rsidR="00123D84" w:rsidRPr="007B7185" w:rsidRDefault="00344A53" w:rsidP="00564CA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1AAFAF03" w14:textId="77777777" w:rsidR="00123D84" w:rsidRPr="007B7185" w:rsidRDefault="00564CA1" w:rsidP="00564CA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 xml:space="preserve">miany </w:t>
      </w:r>
      <w:r w:rsidR="003B1C51">
        <w:rPr>
          <w:rFonts w:asciiTheme="minorHAnsi" w:hAnsiTheme="minorHAnsi" w:cstheme="minorHAnsi"/>
          <w:sz w:val="22"/>
          <w:szCs w:val="22"/>
        </w:rPr>
        <w:t>u</w:t>
      </w:r>
      <w:r w:rsidR="00344A53" w:rsidRPr="007B7185">
        <w:rPr>
          <w:rFonts w:asciiTheme="minorHAnsi" w:hAnsiTheme="minorHAnsi" w:cstheme="minorHAnsi"/>
          <w:sz w:val="22"/>
          <w:szCs w:val="22"/>
        </w:rPr>
        <w:t>chwały nr IX/82/2019 Rady Gminy Wilkowice z dnia 19 czerwca 2019 r. w sprawie wzoru wniosku o wypłatę dodatku energetycznego</w:t>
      </w:r>
      <w:r w:rsidR="00123D84" w:rsidRPr="007B7185">
        <w:rPr>
          <w:rFonts w:asciiTheme="minorHAnsi" w:hAnsiTheme="minorHAnsi" w:cstheme="minorHAnsi"/>
          <w:sz w:val="22"/>
          <w:szCs w:val="22"/>
        </w:rPr>
        <w:t>.</w:t>
      </w:r>
    </w:p>
    <w:p w14:paraId="60D9B392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CADA10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731C64B0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234F9BB7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1584FC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149B98A8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303C2818" w14:textId="77777777" w:rsidR="00123D84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Goliszewski , Krzysztof Krajewski, Robert Kudzia, Antoni Kufel, Marcin Kwiatek, Elżbieta Lenda, Alina Macher, Małgorzata Olma, Katarzyna Seneta, Marcin Stawinoga, Piotr Waleczek</w:t>
      </w:r>
    </w:p>
    <w:p w14:paraId="0EDAEA00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7F4FCE33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33A67051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132F9B96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247079E6" w14:textId="77777777" w:rsidR="00123D84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012D12" w14:textId="77777777"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A2ACE13" w14:textId="77777777" w:rsidR="00224DC9" w:rsidRPr="007B7185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309422" w14:textId="77777777" w:rsidR="00123D84" w:rsidRPr="007B7185" w:rsidRDefault="00344A53" w:rsidP="00123D8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lastRenderedPageBreak/>
        <w:t>l) Zmiany Uchwały nr L/419/2018 Rady Gminy Wilkowice z dnia 25 lipca 2018 r. w sprawie określenia szczegółowych zasad ponoszenia odpłatności za pobyt w ośrodkach wsparcia i</w:t>
      </w:r>
      <w:r w:rsidR="003B1C51">
        <w:rPr>
          <w:rFonts w:asciiTheme="minorHAnsi" w:hAnsiTheme="minorHAnsi" w:cstheme="minorHAnsi"/>
          <w:b/>
          <w:sz w:val="22"/>
          <w:szCs w:val="22"/>
        </w:rPr>
        <w:t> </w:t>
      </w:r>
      <w:r w:rsidRPr="007B7185">
        <w:rPr>
          <w:rFonts w:asciiTheme="minorHAnsi" w:hAnsiTheme="minorHAnsi" w:cstheme="minorHAnsi"/>
          <w:b/>
          <w:sz w:val="22"/>
          <w:szCs w:val="22"/>
        </w:rPr>
        <w:t>mieszkaniach chronionych.</w:t>
      </w:r>
    </w:p>
    <w:p w14:paraId="6DAF9F09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750F70" w14:textId="77777777"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76DDF634" w14:textId="77777777" w:rsidR="00123D84" w:rsidRPr="007B7185" w:rsidRDefault="00123D84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L/419/2018 Rady Gminy Wilkowice z dnia 25 lipca 2018</w:t>
      </w:r>
      <w:r w:rsidR="003B1C51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określenia szczegółowych zasad ponoszenia odpłatności za pobyt w</w:t>
      </w:r>
      <w:r w:rsidRPr="007B7185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ośrodkach wsparc</w:t>
      </w:r>
      <w:r w:rsidRPr="007B7185">
        <w:rPr>
          <w:rFonts w:asciiTheme="minorHAnsi" w:hAnsiTheme="minorHAnsi" w:cstheme="minorHAnsi"/>
          <w:sz w:val="22"/>
          <w:szCs w:val="22"/>
        </w:rPr>
        <w:t>ia i mieszkaniach chronionych.</w:t>
      </w:r>
    </w:p>
    <w:p w14:paraId="3C3B23C6" w14:textId="77777777" w:rsidR="003B1C51" w:rsidRPr="007B7185" w:rsidRDefault="003B1C51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D83893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58FF2A7B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500D8AAC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8DC818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044211DF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75B4409F" w14:textId="77777777"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1F1FFED6" w14:textId="77777777"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298020F3" w14:textId="77777777"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337CCF83" w14:textId="77777777"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5631A822" w14:textId="77777777"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4A0C0E7F" w14:textId="77777777"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B94F86D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16. Przyjęcie protokołu z sesji XIII/2019 i XIV/2019.</w:t>
      </w:r>
    </w:p>
    <w:p w14:paraId="2D0B42B8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0B4D82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14:paraId="60A944B3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Przyjęci</w:t>
      </w:r>
      <w:r w:rsidR="007B7185" w:rsidRPr="007B7185">
        <w:rPr>
          <w:rFonts w:asciiTheme="minorHAnsi" w:hAnsiTheme="minorHAnsi" w:cstheme="minorHAnsi"/>
          <w:sz w:val="22"/>
          <w:szCs w:val="22"/>
        </w:rPr>
        <w:t>e protokołu z sesji XIII/2019.</w:t>
      </w:r>
    </w:p>
    <w:p w14:paraId="58BD6403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B2B0E3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0638E097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14:paraId="4F0CB887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0FEB4F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1BC30E7E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14:paraId="250FB49E" w14:textId="77777777" w:rsidR="007B7185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7B7185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14:paraId="6690D7C1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14:paraId="5DB1F675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14:paraId="0F48BD33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14:paraId="748F0712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2E0F2A90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6E094E1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14:paraId="40BC48EA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Przyjęcie protokołu z sesji XIV/2019</w:t>
      </w:r>
      <w:r w:rsidR="007B7185" w:rsidRPr="007B7185">
        <w:rPr>
          <w:rFonts w:asciiTheme="minorHAnsi" w:hAnsiTheme="minorHAnsi" w:cstheme="minorHAnsi"/>
          <w:sz w:val="22"/>
          <w:szCs w:val="22"/>
        </w:rPr>
        <w:t>.</w:t>
      </w:r>
    </w:p>
    <w:p w14:paraId="1246164C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D21A8F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14:paraId="0851953A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11, PRZECIW: 0, WSTRZYMUJĘ SIĘ: 3, BRAK GŁOSU: 0, NIEOBECNI: 1</w:t>
      </w:r>
    </w:p>
    <w:p w14:paraId="3CD68B2B" w14:textId="77777777"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A5B3D6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14:paraId="28F0C999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(11)</w:t>
      </w:r>
    </w:p>
    <w:p w14:paraId="3872B68B" w14:textId="77777777" w:rsidR="007B7185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7B7185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Robert Kudzia, Marcin Kwiatek, Elżbieta Lenda, Alina Macher, Małgorzata Olma, Katarzyna Seneta, Marcin Stawinoga, Piotr Waleczek</w:t>
      </w:r>
    </w:p>
    <w:p w14:paraId="23D1C2AC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(3)</w:t>
      </w:r>
    </w:p>
    <w:p w14:paraId="41260199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Krzysztof Krajewski, Antoni Kufel, Bożena Maślanka</w:t>
      </w:r>
    </w:p>
    <w:p w14:paraId="6A181E80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lastRenderedPageBreak/>
        <w:t>NIEOBECNI (1)</w:t>
      </w:r>
    </w:p>
    <w:p w14:paraId="3A56FF20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14:paraId="3686344F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17. Wolne wnioski, komunikaty.</w:t>
      </w:r>
      <w:r w:rsidRPr="007B7185">
        <w:rPr>
          <w:rFonts w:asciiTheme="minorHAnsi" w:hAnsiTheme="minorHAnsi" w:cstheme="minorHAnsi"/>
          <w:sz w:val="22"/>
          <w:szCs w:val="22"/>
        </w:rPr>
        <w:br/>
      </w:r>
    </w:p>
    <w:p w14:paraId="559191B1" w14:textId="77777777"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18. Zakończenie.</w:t>
      </w:r>
    </w:p>
    <w:p w14:paraId="4C8F08B8" w14:textId="77777777" w:rsidR="007B7185" w:rsidRPr="007B7185" w:rsidRDefault="007B7185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p w14:paraId="264E5762" w14:textId="77777777" w:rsidR="007B7185" w:rsidRDefault="00224DC9" w:rsidP="00224DC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344A53" w:rsidRPr="007B7185">
        <w:rPr>
          <w:rFonts w:asciiTheme="minorHAnsi" w:hAnsiTheme="minorHAnsi" w:cstheme="minorHAnsi"/>
          <w:sz w:val="22"/>
          <w:szCs w:val="22"/>
        </w:rPr>
        <w:t>Przewodniczący</w:t>
      </w:r>
    </w:p>
    <w:p w14:paraId="267B0A98" w14:textId="77777777" w:rsidR="00591CF8" w:rsidRPr="007B7185" w:rsidRDefault="00344A53" w:rsidP="00224DC9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Rada Gminy Wilkowice</w:t>
      </w:r>
    </w:p>
    <w:p w14:paraId="59522157" w14:textId="77777777" w:rsidR="007B7185" w:rsidRDefault="00344A53" w:rsidP="00224DC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 </w:t>
      </w:r>
    </w:p>
    <w:p w14:paraId="3ED5E251" w14:textId="77777777" w:rsidR="00591CF8" w:rsidRDefault="00D128F8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44A53" w:rsidRPr="007B7185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zygotowała</w:t>
      </w:r>
      <w:r w:rsidR="00224DC9">
        <w:rPr>
          <w:rFonts w:asciiTheme="minorHAnsi" w:hAnsiTheme="minorHAnsi" w:cstheme="minorHAnsi"/>
          <w:sz w:val="22"/>
          <w:szCs w:val="22"/>
        </w:rPr>
        <w:t>:</w:t>
      </w:r>
    </w:p>
    <w:p w14:paraId="2E5823DB" w14:textId="77777777" w:rsidR="00D128F8" w:rsidRDefault="00D128F8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Małgorzata Lempart</w:t>
      </w:r>
    </w:p>
    <w:p w14:paraId="066447A7" w14:textId="77777777" w:rsidR="00224DC9" w:rsidRPr="007B7185" w:rsidRDefault="00224DC9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501D82E5" w14:textId="77777777" w:rsidR="00591CF8" w:rsidRDefault="00102565">
      <w:pPr>
        <w:rPr>
          <w:rFonts w:eastAsia="Times New Roman"/>
        </w:rPr>
      </w:pPr>
      <w:r>
        <w:rPr>
          <w:rFonts w:eastAsia="Times New Roman"/>
        </w:rPr>
        <w:pict w14:anchorId="2BA8FF35">
          <v:rect id="_x0000_i1025" style="width:0;height:1.5pt" o:hralign="center" o:hrstd="t" o:hr="t" fillcolor="#a0a0a0" stroked="f"/>
        </w:pict>
      </w:r>
    </w:p>
    <w:p w14:paraId="173371FF" w14:textId="77777777" w:rsidR="00344A53" w:rsidRDefault="00344A53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34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BB"/>
    <w:rsid w:val="00102565"/>
    <w:rsid w:val="00123D84"/>
    <w:rsid w:val="00224DC9"/>
    <w:rsid w:val="002D01D9"/>
    <w:rsid w:val="00344A53"/>
    <w:rsid w:val="003B1C51"/>
    <w:rsid w:val="003E4D6F"/>
    <w:rsid w:val="00544FB5"/>
    <w:rsid w:val="00564CA1"/>
    <w:rsid w:val="00591CF8"/>
    <w:rsid w:val="00672603"/>
    <w:rsid w:val="007B7185"/>
    <w:rsid w:val="00961D8A"/>
    <w:rsid w:val="009A5649"/>
    <w:rsid w:val="00CB20D1"/>
    <w:rsid w:val="00D128F8"/>
    <w:rsid w:val="00ED2DBB"/>
    <w:rsid w:val="00F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6A7D6"/>
  <w15:chartTrackingRefBased/>
  <w15:docId w15:val="{6F6D0BDF-03BE-4D03-9277-5C6EEDA1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Malgorzata Lempart</dc:creator>
  <cp:keywords/>
  <dc:description/>
  <cp:lastModifiedBy>Maciej Mrowka</cp:lastModifiedBy>
  <cp:revision>11</cp:revision>
  <dcterms:created xsi:type="dcterms:W3CDTF">2020-02-03T09:08:00Z</dcterms:created>
  <dcterms:modified xsi:type="dcterms:W3CDTF">2020-02-06T06:36:00Z</dcterms:modified>
</cp:coreProperties>
</file>